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8D14" w14:textId="08961029" w:rsidR="0088295A" w:rsidRDefault="0088295A" w:rsidP="0008356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2109"/>
        <w:gridCol w:w="2870"/>
        <w:gridCol w:w="3264"/>
      </w:tblGrid>
      <w:tr w:rsidR="0088295A" w:rsidRPr="0088606E" w14:paraId="2FE207FC" w14:textId="77777777" w:rsidTr="00AE42D3">
        <w:trPr>
          <w:trHeight w:val="224"/>
        </w:trPr>
        <w:tc>
          <w:tcPr>
            <w:tcW w:w="773" w:type="dxa"/>
            <w:shd w:val="clear" w:color="auto" w:fill="DEEAF6" w:themeFill="accent5" w:themeFillTint="33"/>
          </w:tcPr>
          <w:p w14:paraId="4E62D636" w14:textId="77777777" w:rsidR="0088295A" w:rsidRPr="0008356D" w:rsidRDefault="0088295A" w:rsidP="00AE42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EEAF6" w:themeFill="accent5" w:themeFillTint="33"/>
          </w:tcPr>
          <w:p w14:paraId="40C0B214" w14:textId="77777777" w:rsidR="0088295A" w:rsidRPr="0008356D" w:rsidRDefault="0088295A" w:rsidP="00AE42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56D">
              <w:rPr>
                <w:rFonts w:ascii="Arial" w:hAnsi="Arial" w:cs="Arial"/>
                <w:b/>
                <w:bCs/>
                <w:sz w:val="20"/>
                <w:szCs w:val="20"/>
              </w:rPr>
              <w:t>Поле</w:t>
            </w:r>
          </w:p>
        </w:tc>
        <w:tc>
          <w:tcPr>
            <w:tcW w:w="2870" w:type="dxa"/>
            <w:shd w:val="clear" w:color="auto" w:fill="auto"/>
          </w:tcPr>
          <w:p w14:paraId="3B7C88A6" w14:textId="77777777" w:rsidR="0088295A" w:rsidRPr="0008356D" w:rsidRDefault="0088295A" w:rsidP="00AE42D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56D">
              <w:rPr>
                <w:rFonts w:ascii="Arial" w:hAnsi="Arial" w:cs="Arial"/>
                <w:b/>
                <w:bCs/>
                <w:sz w:val="20"/>
                <w:szCs w:val="20"/>
              </w:rPr>
              <w:t>Заполнение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33932AE9" w14:textId="77777777" w:rsidR="0088295A" w:rsidRPr="0008356D" w:rsidRDefault="0088295A" w:rsidP="00AE42D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Пояснение</w:t>
            </w:r>
            <w:r w:rsidRPr="000835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или пример</w:t>
            </w:r>
          </w:p>
        </w:tc>
      </w:tr>
      <w:tr w:rsidR="0088295A" w:rsidRPr="0088606E" w14:paraId="44D28014" w14:textId="77777777" w:rsidTr="00AE42D3">
        <w:tc>
          <w:tcPr>
            <w:tcW w:w="773" w:type="dxa"/>
            <w:shd w:val="clear" w:color="auto" w:fill="FFC000"/>
          </w:tcPr>
          <w:p w14:paraId="0D591223" w14:textId="77777777" w:rsidR="0088295A" w:rsidRPr="0008356D" w:rsidRDefault="0088295A" w:rsidP="00AE42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43" w:type="dxa"/>
            <w:gridSpan w:val="3"/>
            <w:shd w:val="clear" w:color="auto" w:fill="FFC000"/>
          </w:tcPr>
          <w:p w14:paraId="2D19760C" w14:textId="77777777" w:rsidR="0088295A" w:rsidRPr="0008356D" w:rsidRDefault="0088295A" w:rsidP="00AE42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Организация</w:t>
            </w:r>
          </w:p>
        </w:tc>
      </w:tr>
      <w:tr w:rsidR="0088295A" w:rsidRPr="0088606E" w14:paraId="6D076C5D" w14:textId="77777777" w:rsidTr="00AE42D3">
        <w:trPr>
          <w:trHeight w:val="224"/>
        </w:trPr>
        <w:tc>
          <w:tcPr>
            <w:tcW w:w="773" w:type="dxa"/>
            <w:shd w:val="clear" w:color="auto" w:fill="DEEAF6" w:themeFill="accent5" w:themeFillTint="33"/>
          </w:tcPr>
          <w:p w14:paraId="5A885150" w14:textId="77777777" w:rsidR="0088295A" w:rsidRPr="005D2708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3AA43FEE" w14:textId="77777777" w:rsidR="0088295A" w:rsidRPr="0088606E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70" w:type="dxa"/>
            <w:shd w:val="clear" w:color="auto" w:fill="auto"/>
          </w:tcPr>
          <w:p w14:paraId="4A356D72" w14:textId="77777777" w:rsidR="0088295A" w:rsidRPr="00A73165" w:rsidRDefault="0088295A" w:rsidP="00AE42D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7EB47C09" w14:textId="77777777" w:rsidR="0088295A" w:rsidRPr="005D2708" w:rsidRDefault="0088295A" w:rsidP="00AE42D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88295A" w:rsidRPr="0088606E" w14:paraId="7BA4F4FC" w14:textId="77777777" w:rsidTr="00AE42D3">
        <w:trPr>
          <w:trHeight w:val="224"/>
        </w:trPr>
        <w:tc>
          <w:tcPr>
            <w:tcW w:w="773" w:type="dxa"/>
            <w:shd w:val="clear" w:color="auto" w:fill="DEEAF6" w:themeFill="accent5" w:themeFillTint="33"/>
          </w:tcPr>
          <w:p w14:paraId="50D518CE" w14:textId="77777777" w:rsidR="0088295A" w:rsidRPr="005D2708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1A257BC4" w14:textId="77777777" w:rsidR="0088295A" w:rsidRPr="005D2708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Является ли членом холдинга или группы компаний</w:t>
            </w:r>
          </w:p>
        </w:tc>
        <w:tc>
          <w:tcPr>
            <w:tcW w:w="2870" w:type="dxa"/>
            <w:shd w:val="clear" w:color="auto" w:fill="auto"/>
          </w:tcPr>
          <w:p w14:paraId="2B09DB62" w14:textId="77777777" w:rsidR="0088295A" w:rsidRPr="00A73165" w:rsidRDefault="0088295A" w:rsidP="00AE42D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3431F586" w14:textId="77777777" w:rsidR="0088295A" w:rsidRPr="005D2708" w:rsidRDefault="0088295A" w:rsidP="00AE42D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5D2708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152-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Ф</w:t>
            </w:r>
            <w:r w:rsidRPr="005D2708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З не знает понятия «группа компаний». </w:t>
            </w:r>
            <w:proofErr w:type="spellStart"/>
            <w:r w:rsidRPr="005D2708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Т.о</w:t>
            </w:r>
            <w:proofErr w:type="spellEnd"/>
            <w:r w:rsidRPr="005D2708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. передачу </w:t>
            </w:r>
            <w:proofErr w:type="spellStart"/>
            <w:r w:rsidRPr="005D2708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ПДн</w:t>
            </w:r>
            <w:proofErr w:type="spellEnd"/>
            <w:r w:rsidRPr="005D2708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внутри группы компаний нужно оформлять также, как и передачу подрядчикам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.</w:t>
            </w:r>
          </w:p>
        </w:tc>
      </w:tr>
      <w:tr w:rsidR="0088295A" w:rsidRPr="0088606E" w14:paraId="32EA8FE0" w14:textId="77777777" w:rsidTr="00AE42D3">
        <w:trPr>
          <w:trHeight w:val="75"/>
        </w:trPr>
        <w:tc>
          <w:tcPr>
            <w:tcW w:w="773" w:type="dxa"/>
            <w:shd w:val="clear" w:color="auto" w:fill="FFC000"/>
          </w:tcPr>
          <w:p w14:paraId="0257698D" w14:textId="77777777" w:rsidR="0088295A" w:rsidRPr="00B10B98" w:rsidRDefault="0088295A" w:rsidP="00AE42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43" w:type="dxa"/>
            <w:gridSpan w:val="3"/>
            <w:shd w:val="clear" w:color="auto" w:fill="FFC000"/>
          </w:tcPr>
          <w:p w14:paraId="6E78FF64" w14:textId="77777777" w:rsidR="0088295A" w:rsidRPr="005D2708" w:rsidRDefault="0088295A" w:rsidP="00AE42D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highlight w:val="lightGray"/>
              </w:rPr>
            </w:pPr>
            <w:r w:rsidRPr="00B10B98">
              <w:rPr>
                <w:rFonts w:ascii="Arial" w:hAnsi="Arial" w:cs="Arial"/>
                <w:b/>
                <w:sz w:val="20"/>
                <w:szCs w:val="20"/>
              </w:rPr>
              <w:t>Контактное лицо</w:t>
            </w:r>
          </w:p>
        </w:tc>
      </w:tr>
      <w:tr w:rsidR="0088295A" w:rsidRPr="0088606E" w14:paraId="22300444" w14:textId="77777777" w:rsidTr="00AE42D3">
        <w:tc>
          <w:tcPr>
            <w:tcW w:w="773" w:type="dxa"/>
            <w:shd w:val="clear" w:color="auto" w:fill="DEEAF6" w:themeFill="accent5" w:themeFillTint="33"/>
          </w:tcPr>
          <w:p w14:paraId="6B9E482F" w14:textId="77777777" w:rsidR="0088295A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32441BAD" w14:textId="77777777" w:rsidR="0088295A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2870" w:type="dxa"/>
            <w:shd w:val="clear" w:color="auto" w:fill="auto"/>
          </w:tcPr>
          <w:p w14:paraId="79E68533" w14:textId="77777777" w:rsidR="0088295A" w:rsidRPr="0088606E" w:rsidRDefault="0088295A" w:rsidP="00AE4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1B90EF10" w14:textId="77777777" w:rsidR="0088295A" w:rsidRPr="005D2708" w:rsidRDefault="0088295A" w:rsidP="00AE42D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Возможно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понадобится для уточняющих вопросов</w:t>
            </w:r>
          </w:p>
        </w:tc>
      </w:tr>
      <w:tr w:rsidR="0088295A" w:rsidRPr="0088606E" w14:paraId="195FAF93" w14:textId="77777777" w:rsidTr="00AE42D3">
        <w:tc>
          <w:tcPr>
            <w:tcW w:w="773" w:type="dxa"/>
            <w:shd w:val="clear" w:color="auto" w:fill="DEEAF6" w:themeFill="accent5" w:themeFillTint="33"/>
          </w:tcPr>
          <w:p w14:paraId="27207B2C" w14:textId="77777777" w:rsidR="0088295A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242211FD" w14:textId="77777777" w:rsidR="0088295A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70" w:type="dxa"/>
            <w:shd w:val="clear" w:color="auto" w:fill="auto"/>
          </w:tcPr>
          <w:p w14:paraId="4A18E9EE" w14:textId="77777777" w:rsidR="0088295A" w:rsidRPr="0088606E" w:rsidRDefault="0088295A" w:rsidP="00AE4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38D33331" w14:textId="77777777" w:rsidR="0088295A" w:rsidRPr="005D2708" w:rsidRDefault="0088295A" w:rsidP="00AE42D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88295A" w:rsidRPr="0088606E" w14:paraId="11B4B54E" w14:textId="77777777" w:rsidTr="00AE42D3">
        <w:tc>
          <w:tcPr>
            <w:tcW w:w="773" w:type="dxa"/>
            <w:shd w:val="clear" w:color="auto" w:fill="DEEAF6" w:themeFill="accent5" w:themeFillTint="33"/>
          </w:tcPr>
          <w:p w14:paraId="06DF6CE7" w14:textId="77777777" w:rsidR="0088295A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44618CDF" w14:textId="77777777" w:rsidR="0088295A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870" w:type="dxa"/>
            <w:shd w:val="clear" w:color="auto" w:fill="auto"/>
          </w:tcPr>
          <w:p w14:paraId="6D660E44" w14:textId="77777777" w:rsidR="0088295A" w:rsidRPr="0088606E" w:rsidRDefault="0088295A" w:rsidP="00AE42D3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7F3E3CF0" w14:textId="77777777" w:rsidR="0088295A" w:rsidRPr="005D2708" w:rsidRDefault="0088295A" w:rsidP="00AE42D3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88295A" w:rsidRPr="0088606E" w14:paraId="0EB4DD6A" w14:textId="77777777" w:rsidTr="00AE42D3">
        <w:tc>
          <w:tcPr>
            <w:tcW w:w="773" w:type="dxa"/>
            <w:shd w:val="clear" w:color="auto" w:fill="DEEAF6" w:themeFill="accent5" w:themeFillTint="33"/>
          </w:tcPr>
          <w:p w14:paraId="5C9C3D63" w14:textId="77777777" w:rsidR="0088295A" w:rsidRPr="00B34B8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70EBE6D0" w14:textId="77777777" w:rsidR="0088295A" w:rsidRPr="00B10B98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70" w:type="dxa"/>
            <w:shd w:val="clear" w:color="auto" w:fill="auto"/>
          </w:tcPr>
          <w:p w14:paraId="2502B053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7333363E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88295A" w:rsidRPr="0088606E" w14:paraId="0CD1C89E" w14:textId="77777777" w:rsidTr="00AE42D3">
        <w:trPr>
          <w:trHeight w:val="75"/>
        </w:trPr>
        <w:tc>
          <w:tcPr>
            <w:tcW w:w="773" w:type="dxa"/>
            <w:shd w:val="clear" w:color="auto" w:fill="FFC000"/>
          </w:tcPr>
          <w:p w14:paraId="4B9EECC5" w14:textId="77777777" w:rsidR="0088295A" w:rsidRPr="00B10B98" w:rsidRDefault="0088295A" w:rsidP="00AE42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43" w:type="dxa"/>
            <w:gridSpan w:val="3"/>
            <w:shd w:val="clear" w:color="auto" w:fill="FFC000"/>
          </w:tcPr>
          <w:p w14:paraId="2AEE236D" w14:textId="77777777" w:rsidR="0088295A" w:rsidRPr="005D2708" w:rsidRDefault="0088295A" w:rsidP="00AE42D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 процессов обработки данных</w:t>
            </w:r>
          </w:p>
        </w:tc>
      </w:tr>
      <w:tr w:rsidR="0088295A" w:rsidRPr="0088606E" w14:paraId="620C85ED" w14:textId="77777777" w:rsidTr="00AE42D3">
        <w:tc>
          <w:tcPr>
            <w:tcW w:w="773" w:type="dxa"/>
            <w:shd w:val="clear" w:color="auto" w:fill="DEEAF6" w:themeFill="accent5" w:themeFillTint="33"/>
          </w:tcPr>
          <w:p w14:paraId="670A1BD4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09DA8A55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деятельности организации</w:t>
            </w:r>
          </w:p>
        </w:tc>
        <w:tc>
          <w:tcPr>
            <w:tcW w:w="2870" w:type="dxa"/>
            <w:shd w:val="clear" w:color="auto" w:fill="auto"/>
          </w:tcPr>
          <w:p w14:paraId="1FF98B17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4359AB46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88295A" w:rsidRPr="0088606E" w14:paraId="63E24BEE" w14:textId="77777777" w:rsidTr="00AE42D3">
        <w:tc>
          <w:tcPr>
            <w:tcW w:w="773" w:type="dxa"/>
            <w:shd w:val="clear" w:color="auto" w:fill="DEEAF6" w:themeFill="accent5" w:themeFillTint="33"/>
          </w:tcPr>
          <w:p w14:paraId="157ACBB6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22E5CD33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процессы требуется привести в соответствие?</w:t>
            </w:r>
          </w:p>
        </w:tc>
        <w:tc>
          <w:tcPr>
            <w:tcW w:w="2870" w:type="dxa"/>
            <w:shd w:val="clear" w:color="auto" w:fill="auto"/>
          </w:tcPr>
          <w:p w14:paraId="64FDED53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7C867426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В соответствие приводятся не сервера, но бизнес-процессы.</w:t>
            </w:r>
          </w:p>
          <w:p w14:paraId="4D22BE54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Укажите пожалуйста: какие процессы нужно привести в соответствие. Например:</w:t>
            </w:r>
          </w:p>
          <w:p w14:paraId="48EC8557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- регистрацию и заказы в интернет-магазине;</w:t>
            </w:r>
          </w:p>
          <w:p w14:paraId="34C438DE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- работу с данными сотрудников подрядчика;</w:t>
            </w:r>
          </w:p>
          <w:p w14:paraId="66C66374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-  собственное кадровое делопроизводство;</w:t>
            </w:r>
          </w:p>
        </w:tc>
      </w:tr>
      <w:tr w:rsidR="0088295A" w:rsidRPr="0088606E" w14:paraId="57538699" w14:textId="77777777" w:rsidTr="00AE42D3">
        <w:tc>
          <w:tcPr>
            <w:tcW w:w="773" w:type="dxa"/>
            <w:shd w:val="clear" w:color="auto" w:fill="DEEAF6" w:themeFill="accent5" w:themeFillTint="33"/>
          </w:tcPr>
          <w:p w14:paraId="7B87CDC9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23EEA08A" w14:textId="77777777" w:rsidR="0088295A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Передаются ли в этих бизнес-процессах данные клиентов подрядчикам?</w:t>
            </w:r>
          </w:p>
          <w:p w14:paraId="1491A62D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или зачем?</w:t>
            </w:r>
          </w:p>
        </w:tc>
        <w:tc>
          <w:tcPr>
            <w:tcW w:w="2870" w:type="dxa"/>
            <w:shd w:val="clear" w:color="auto" w:fill="auto"/>
          </w:tcPr>
          <w:p w14:paraId="32A0D03C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5E615700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Например, данные покупателей интернет-магазина курьерам логистической компании</w:t>
            </w:r>
          </w:p>
        </w:tc>
      </w:tr>
      <w:tr w:rsidR="0088295A" w:rsidRPr="0088606E" w14:paraId="073DD4C0" w14:textId="77777777" w:rsidTr="00AE42D3">
        <w:tc>
          <w:tcPr>
            <w:tcW w:w="773" w:type="dxa"/>
            <w:shd w:val="clear" w:color="auto" w:fill="DEEAF6" w:themeFill="accent5" w:themeFillTint="33"/>
          </w:tcPr>
          <w:p w14:paraId="3A5F6F21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7A370CC4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ли сайт организации или приводимого в соответствие процесса? Какой?</w:t>
            </w:r>
          </w:p>
        </w:tc>
        <w:tc>
          <w:tcPr>
            <w:tcW w:w="2870" w:type="dxa"/>
            <w:shd w:val="clear" w:color="auto" w:fill="auto"/>
          </w:tcPr>
          <w:p w14:paraId="2CF1BBDB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50C095C0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88295A" w:rsidRPr="0088606E" w14:paraId="007D3D19" w14:textId="77777777" w:rsidTr="00AE42D3">
        <w:trPr>
          <w:trHeight w:val="75"/>
        </w:trPr>
        <w:tc>
          <w:tcPr>
            <w:tcW w:w="773" w:type="dxa"/>
            <w:shd w:val="clear" w:color="auto" w:fill="FFC000"/>
          </w:tcPr>
          <w:p w14:paraId="6A176FBD" w14:textId="77777777" w:rsidR="0088295A" w:rsidRPr="00B10B98" w:rsidRDefault="0088295A" w:rsidP="00AE42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43" w:type="dxa"/>
            <w:gridSpan w:val="3"/>
            <w:shd w:val="clear" w:color="auto" w:fill="FFC000"/>
          </w:tcPr>
          <w:p w14:paraId="20268306" w14:textId="77777777" w:rsidR="0088295A" w:rsidRPr="005D2708" w:rsidRDefault="0088295A" w:rsidP="00AE42D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 системы обработки персональных данных</w:t>
            </w:r>
          </w:p>
        </w:tc>
      </w:tr>
      <w:tr w:rsidR="0088295A" w:rsidRPr="0088606E" w14:paraId="6483DBE0" w14:textId="77777777" w:rsidTr="00AE42D3">
        <w:tc>
          <w:tcPr>
            <w:tcW w:w="773" w:type="dxa"/>
            <w:shd w:val="clear" w:color="auto" w:fill="DEEAF6" w:themeFill="accent5" w:themeFillTint="33"/>
          </w:tcPr>
          <w:p w14:paraId="5F9D993C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3C0C72A2" w14:textId="77777777" w:rsidR="0088295A" w:rsidRPr="00390645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Укажите примерный перечень ИТ-систем и серверов, из которых состоит система</w:t>
            </w:r>
          </w:p>
        </w:tc>
        <w:tc>
          <w:tcPr>
            <w:tcW w:w="2870" w:type="dxa"/>
            <w:shd w:val="clear" w:color="auto" w:fill="auto"/>
          </w:tcPr>
          <w:p w14:paraId="44967C01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5C201352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Например:</w:t>
            </w:r>
          </w:p>
          <w:p w14:paraId="55920C47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- собственное кадровое делопроизводство: 1 терминальный сервер (под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en-US"/>
              </w:rPr>
              <w:t>Windows</w:t>
            </w:r>
            <w:r w:rsidRPr="00390645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и 1 сервер приложения и БД (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en-US"/>
              </w:rPr>
              <w:t>Windows</w:t>
            </w:r>
            <w:r w:rsidRPr="00390645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+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en-US"/>
              </w:rPr>
              <w:t>MS</w:t>
            </w:r>
            <w:r w:rsidRPr="00390645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en-US"/>
              </w:rPr>
              <w:t>SQL</w:t>
            </w:r>
            <w:r w:rsidRPr="00390645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)</w:t>
            </w:r>
          </w:p>
          <w:p w14:paraId="5EEDD150" w14:textId="77777777" w:rsidR="0088295A" w:rsidRPr="00390645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- система обслуживания клиентов: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en-US"/>
              </w:rPr>
              <w:t>frontend</w:t>
            </w:r>
            <w:r w:rsidRPr="00390645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на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en-US"/>
              </w:rPr>
              <w:t>Linux</w:t>
            </w:r>
            <w:r w:rsidRPr="00390645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+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en-US"/>
              </w:rPr>
              <w:t>NGINX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, плюс сервер приложений под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en-US"/>
              </w:rPr>
              <w:t>Linux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плюс кластер БД под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en-US"/>
              </w:rPr>
              <w:t>My</w:t>
            </w:r>
            <w:r w:rsidRPr="00390645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lang w:val="en-US"/>
              </w:rPr>
              <w:t>SQL</w:t>
            </w:r>
          </w:p>
        </w:tc>
      </w:tr>
    </w:tbl>
    <w:p w14:paraId="0F3B8452" w14:textId="77777777" w:rsidR="0088295A" w:rsidRDefault="0088295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2109"/>
        <w:gridCol w:w="2870"/>
        <w:gridCol w:w="3264"/>
      </w:tblGrid>
      <w:tr w:rsidR="0088295A" w:rsidRPr="0088606E" w14:paraId="084BAFD4" w14:textId="77777777" w:rsidTr="00AE42D3">
        <w:tc>
          <w:tcPr>
            <w:tcW w:w="773" w:type="dxa"/>
            <w:shd w:val="clear" w:color="auto" w:fill="DEEAF6" w:themeFill="accent5" w:themeFillTint="33"/>
          </w:tcPr>
          <w:p w14:paraId="31971D35" w14:textId="77B8FFD5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0D484543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Какой тип угроз актуален для информационных систем?</w:t>
            </w:r>
          </w:p>
        </w:tc>
        <w:tc>
          <w:tcPr>
            <w:tcW w:w="2870" w:type="dxa"/>
            <w:shd w:val="clear" w:color="auto" w:fill="auto"/>
          </w:tcPr>
          <w:p w14:paraId="2895C800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1526655F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Определяется в соответствии с Постановлением Правительства РФ №1119</w:t>
            </w:r>
          </w:p>
          <w:p w14:paraId="7D0B97EB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40D00B3B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3-й тип угроз позволяет реализовать систему защиты с наименьшими затратами, поэтому обычно, если нет явных и обоснованных внешних требований, то мы считаем актуальным 3-й тип угроз</w:t>
            </w:r>
          </w:p>
        </w:tc>
      </w:tr>
      <w:tr w:rsidR="0088295A" w:rsidRPr="0088606E" w14:paraId="6E0655A1" w14:textId="77777777" w:rsidTr="00AE42D3">
        <w:tc>
          <w:tcPr>
            <w:tcW w:w="773" w:type="dxa"/>
            <w:shd w:val="clear" w:color="auto" w:fill="DEEAF6" w:themeFill="accent5" w:themeFillTint="33"/>
          </w:tcPr>
          <w:p w14:paraId="5AA4FFE0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979" w:type="dxa"/>
            <w:gridSpan w:val="2"/>
            <w:shd w:val="clear" w:color="auto" w:fill="DEEAF6" w:themeFill="accent5" w:themeFillTint="33"/>
          </w:tcPr>
          <w:p w14:paraId="06F9267F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типы данных обрабатываются?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1F467BC1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88295A" w:rsidRPr="0088606E" w14:paraId="40ECA72A" w14:textId="77777777" w:rsidTr="00AE42D3">
        <w:tc>
          <w:tcPr>
            <w:tcW w:w="773" w:type="dxa"/>
            <w:shd w:val="clear" w:color="auto" w:fill="DEEAF6" w:themeFill="accent5" w:themeFillTint="33"/>
          </w:tcPr>
          <w:p w14:paraId="040FFC60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74519E27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Обрабатываются ли Специальные данные?</w:t>
            </w:r>
          </w:p>
        </w:tc>
        <w:tc>
          <w:tcPr>
            <w:tcW w:w="2870" w:type="dxa"/>
            <w:shd w:val="clear" w:color="auto" w:fill="auto"/>
          </w:tcPr>
          <w:p w14:paraId="7A2D2F9B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32884DD0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1D71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lightGray"/>
              </w:rPr>
              <w:t>Специальные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: медицинские данные, данные о судимостях, данные об интимной жизни, вероисповедании, расовой принадлежности.</w:t>
            </w:r>
          </w:p>
          <w:p w14:paraId="321DEBD2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Да\нет</w:t>
            </w:r>
          </w:p>
        </w:tc>
      </w:tr>
      <w:tr w:rsidR="0088295A" w:rsidRPr="0088606E" w14:paraId="33384FED" w14:textId="77777777" w:rsidTr="00AE42D3">
        <w:tc>
          <w:tcPr>
            <w:tcW w:w="773" w:type="dxa"/>
            <w:shd w:val="clear" w:color="auto" w:fill="DEEAF6" w:themeFill="accent5" w:themeFillTint="33"/>
          </w:tcPr>
          <w:p w14:paraId="51D5C1DC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107AF954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Обрабатываются ли Биометрические данные?</w:t>
            </w:r>
          </w:p>
        </w:tc>
        <w:tc>
          <w:tcPr>
            <w:tcW w:w="2870" w:type="dxa"/>
            <w:shd w:val="clear" w:color="auto" w:fill="auto"/>
          </w:tcPr>
          <w:p w14:paraId="58BBCE47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37E54D90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1D71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lightGray"/>
              </w:rPr>
              <w:t>Биометрические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: данные, используемые с целью биометрической идентификации.</w:t>
            </w:r>
          </w:p>
          <w:p w14:paraId="72DD69FF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Да\нет</w:t>
            </w:r>
          </w:p>
        </w:tc>
      </w:tr>
      <w:tr w:rsidR="0088295A" w:rsidRPr="0088606E" w14:paraId="0FC257B0" w14:textId="77777777" w:rsidTr="00AE42D3">
        <w:tc>
          <w:tcPr>
            <w:tcW w:w="773" w:type="dxa"/>
            <w:shd w:val="clear" w:color="auto" w:fill="DEEAF6" w:themeFill="accent5" w:themeFillTint="33"/>
          </w:tcPr>
          <w:p w14:paraId="125F0D58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638F9F11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Обрабатываются ли иные данные?</w:t>
            </w:r>
          </w:p>
        </w:tc>
        <w:tc>
          <w:tcPr>
            <w:tcW w:w="2870" w:type="dxa"/>
            <w:shd w:val="clear" w:color="auto" w:fill="auto"/>
          </w:tcPr>
          <w:p w14:paraId="17D62E90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0EC5068F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1D71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lightGray"/>
              </w:rPr>
              <w:t>Иные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: паспортные данные, номера СНИЛС, ИНН, прав, контактные данные: адрес, телефон и прочее.</w:t>
            </w:r>
          </w:p>
          <w:p w14:paraId="379950ED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Да\нет</w:t>
            </w:r>
          </w:p>
        </w:tc>
      </w:tr>
      <w:tr w:rsidR="0088295A" w:rsidRPr="0088606E" w14:paraId="67945CFA" w14:textId="77777777" w:rsidTr="00AE42D3">
        <w:tc>
          <w:tcPr>
            <w:tcW w:w="773" w:type="dxa"/>
            <w:shd w:val="clear" w:color="auto" w:fill="DEEAF6" w:themeFill="accent5" w:themeFillTint="33"/>
          </w:tcPr>
          <w:p w14:paraId="2DAAA845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070634CA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людей, данные которых обрабатываются</w:t>
            </w:r>
          </w:p>
        </w:tc>
        <w:tc>
          <w:tcPr>
            <w:tcW w:w="2870" w:type="dxa"/>
            <w:shd w:val="clear" w:color="auto" w:fill="auto"/>
          </w:tcPr>
          <w:p w14:paraId="1423D512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3DB1C30B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Более 100 000, или менее 100 000</w:t>
            </w:r>
          </w:p>
        </w:tc>
      </w:tr>
      <w:tr w:rsidR="0088295A" w:rsidRPr="0088606E" w14:paraId="3DB0AF31" w14:textId="77777777" w:rsidTr="00AE42D3">
        <w:tc>
          <w:tcPr>
            <w:tcW w:w="773" w:type="dxa"/>
            <w:shd w:val="clear" w:color="auto" w:fill="DEEAF6" w:themeFill="accent5" w:themeFillTint="33"/>
          </w:tcPr>
          <w:p w14:paraId="41BFD6CF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77A0A3EE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Обрабатываются ли данные собственных сотрудников</w:t>
            </w:r>
          </w:p>
        </w:tc>
        <w:tc>
          <w:tcPr>
            <w:tcW w:w="2870" w:type="dxa"/>
            <w:shd w:val="clear" w:color="auto" w:fill="auto"/>
          </w:tcPr>
          <w:p w14:paraId="68BDCE68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54A449D1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Да\нет</w:t>
            </w:r>
          </w:p>
        </w:tc>
      </w:tr>
      <w:tr w:rsidR="0088295A" w:rsidRPr="0088606E" w14:paraId="2ED3C825" w14:textId="77777777" w:rsidTr="00AE42D3">
        <w:tc>
          <w:tcPr>
            <w:tcW w:w="773" w:type="dxa"/>
            <w:shd w:val="clear" w:color="auto" w:fill="DEEAF6" w:themeFill="accent5" w:themeFillTint="33"/>
          </w:tcPr>
          <w:p w14:paraId="3E3DC397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62855B0F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Обрабатываются ли данные прочих субъектов</w:t>
            </w:r>
          </w:p>
        </w:tc>
        <w:tc>
          <w:tcPr>
            <w:tcW w:w="2870" w:type="dxa"/>
            <w:shd w:val="clear" w:color="auto" w:fill="auto"/>
          </w:tcPr>
          <w:p w14:paraId="31033B2C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6401CFF6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НЕ сотрудников</w:t>
            </w:r>
          </w:p>
          <w:p w14:paraId="34940D6C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Да\нет</w:t>
            </w:r>
          </w:p>
        </w:tc>
      </w:tr>
      <w:tr w:rsidR="0088295A" w:rsidRPr="0088606E" w14:paraId="5E349FE3" w14:textId="77777777" w:rsidTr="00AE42D3">
        <w:tc>
          <w:tcPr>
            <w:tcW w:w="773" w:type="dxa"/>
            <w:shd w:val="clear" w:color="auto" w:fill="DEEAF6" w:themeFill="accent5" w:themeFillTint="33"/>
          </w:tcPr>
          <w:p w14:paraId="0DB1FA1A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7FD475EF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Необходима ли интеграция с государственной информационной системой (ГИС)</w:t>
            </w:r>
          </w:p>
        </w:tc>
        <w:tc>
          <w:tcPr>
            <w:tcW w:w="2870" w:type="dxa"/>
            <w:shd w:val="clear" w:color="auto" w:fill="auto"/>
          </w:tcPr>
          <w:p w14:paraId="14BD3E66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3B0F8A2C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Актуально, преимущественно, для медицинских организаций – в части интеграции с ЕГИСЗ</w:t>
            </w:r>
          </w:p>
        </w:tc>
      </w:tr>
      <w:tr w:rsidR="0088295A" w:rsidRPr="0088606E" w14:paraId="4551D748" w14:textId="77777777" w:rsidTr="00AE42D3">
        <w:tc>
          <w:tcPr>
            <w:tcW w:w="773" w:type="dxa"/>
            <w:shd w:val="clear" w:color="auto" w:fill="DEEAF6" w:themeFill="accent5" w:themeFillTint="33"/>
          </w:tcPr>
          <w:p w14:paraId="23E6A281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4.6.1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61F4FCF0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необходима интеграция с ГИС – есть ли требования к классу системы</w:t>
            </w:r>
          </w:p>
        </w:tc>
        <w:tc>
          <w:tcPr>
            <w:tcW w:w="2870" w:type="dxa"/>
            <w:shd w:val="clear" w:color="auto" w:fill="auto"/>
          </w:tcPr>
          <w:p w14:paraId="0E98675F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07C2555F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Требования к защите ГИС (17-й приказ ФСТЭК России). Обозначаются как К1\К2\К3</w:t>
            </w:r>
          </w:p>
        </w:tc>
      </w:tr>
      <w:tr w:rsidR="0088295A" w:rsidRPr="0088606E" w14:paraId="4D9D49A6" w14:textId="77777777" w:rsidTr="00AE42D3">
        <w:trPr>
          <w:trHeight w:val="75"/>
        </w:trPr>
        <w:tc>
          <w:tcPr>
            <w:tcW w:w="773" w:type="dxa"/>
            <w:shd w:val="clear" w:color="auto" w:fill="FFC000"/>
          </w:tcPr>
          <w:p w14:paraId="6FBCC0B7" w14:textId="77777777" w:rsidR="0088295A" w:rsidRPr="00B10B98" w:rsidRDefault="0088295A" w:rsidP="00AE42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243" w:type="dxa"/>
            <w:gridSpan w:val="3"/>
            <w:shd w:val="clear" w:color="auto" w:fill="FFC000"/>
          </w:tcPr>
          <w:p w14:paraId="373A2B56" w14:textId="77777777" w:rsidR="0088295A" w:rsidRPr="005D2708" w:rsidRDefault="0088295A" w:rsidP="00AE42D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Ожидаемые результаты проекта</w:t>
            </w:r>
          </w:p>
        </w:tc>
      </w:tr>
      <w:tr w:rsidR="0088295A" w:rsidRPr="0088606E" w14:paraId="384D6CE9" w14:textId="77777777" w:rsidTr="00AE42D3">
        <w:tc>
          <w:tcPr>
            <w:tcW w:w="773" w:type="dxa"/>
            <w:shd w:val="clear" w:color="auto" w:fill="DEEAF6" w:themeFill="accent5" w:themeFillTint="33"/>
          </w:tcPr>
          <w:p w14:paraId="261F431E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185E9943" w14:textId="77777777" w:rsidR="0088295A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Аудит, разработка рекомендаций и ОРД,</w:t>
            </w:r>
          </w:p>
          <w:p w14:paraId="002A5E22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соответствие</w:t>
            </w:r>
          </w:p>
        </w:tc>
        <w:tc>
          <w:tcPr>
            <w:tcW w:w="2870" w:type="dxa"/>
            <w:shd w:val="clear" w:color="auto" w:fill="auto"/>
          </w:tcPr>
          <w:p w14:paraId="7469FA11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20AB5577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E400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lightGray"/>
              </w:rPr>
              <w:t xml:space="preserve">Стандартная услуга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приведения в соответствие. Подходит большинству заказчиков.</w:t>
            </w:r>
          </w:p>
          <w:p w14:paraId="67FA7EAF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Да\нет</w:t>
            </w:r>
          </w:p>
          <w:p w14:paraId="0FDAF238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5D8AFE5F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</w:tr>
    </w:tbl>
    <w:p w14:paraId="0A5D9596" w14:textId="77777777" w:rsidR="0088295A" w:rsidRPr="00AA4E17" w:rsidRDefault="0088295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2109"/>
        <w:gridCol w:w="1224"/>
        <w:gridCol w:w="1646"/>
        <w:gridCol w:w="3264"/>
      </w:tblGrid>
      <w:tr w:rsidR="0088295A" w:rsidRPr="0088606E" w14:paraId="261FEA2A" w14:textId="77777777" w:rsidTr="00AE42D3">
        <w:tc>
          <w:tcPr>
            <w:tcW w:w="773" w:type="dxa"/>
            <w:shd w:val="clear" w:color="auto" w:fill="DEEAF6" w:themeFill="accent5" w:themeFillTint="33"/>
          </w:tcPr>
          <w:p w14:paraId="0D57FDCA" w14:textId="794FEDAA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03AFEB61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аттестации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0EE5962C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18BED6BA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НЕ обязательная мера.</w:t>
            </w:r>
          </w:p>
          <w:p w14:paraId="6C404EA5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Включает проведение испытаний и выдачу аттестата соответствия.</w:t>
            </w:r>
          </w:p>
          <w:p w14:paraId="7A160F2B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Запрещает изменение системы.</w:t>
            </w:r>
          </w:p>
          <w:p w14:paraId="3B50CEF2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Да\нет</w:t>
            </w:r>
          </w:p>
        </w:tc>
      </w:tr>
      <w:tr w:rsidR="0088295A" w:rsidRPr="0088606E" w14:paraId="4C7402AE" w14:textId="77777777" w:rsidTr="00AE42D3">
        <w:tc>
          <w:tcPr>
            <w:tcW w:w="773" w:type="dxa"/>
            <w:shd w:val="clear" w:color="auto" w:fill="DEEAF6" w:themeFill="accent5" w:themeFillTint="33"/>
          </w:tcPr>
          <w:p w14:paraId="31671557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5AAA7A67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5926AC6A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3BB14709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Укажите пожалуйста ваши специальные требования</w:t>
            </w:r>
          </w:p>
          <w:p w14:paraId="1AFEE6A9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3FE39253" w14:textId="77777777" w:rsidR="0088295A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18714515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88295A" w:rsidRPr="0088606E" w14:paraId="555DA8A2" w14:textId="77777777" w:rsidTr="00AE42D3">
        <w:trPr>
          <w:trHeight w:val="75"/>
        </w:trPr>
        <w:tc>
          <w:tcPr>
            <w:tcW w:w="773" w:type="dxa"/>
            <w:shd w:val="clear" w:color="auto" w:fill="FFC000"/>
          </w:tcPr>
          <w:p w14:paraId="1997B510" w14:textId="77777777" w:rsidR="0088295A" w:rsidRPr="00B10B98" w:rsidRDefault="0088295A" w:rsidP="00AE42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243" w:type="dxa"/>
            <w:gridSpan w:val="4"/>
            <w:shd w:val="clear" w:color="auto" w:fill="FFC000"/>
          </w:tcPr>
          <w:p w14:paraId="6C09F735" w14:textId="77777777" w:rsidR="0088295A" w:rsidRPr="005D2708" w:rsidRDefault="0088295A" w:rsidP="00AE42D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Уже реализованные этапы</w:t>
            </w:r>
          </w:p>
        </w:tc>
      </w:tr>
      <w:tr w:rsidR="0088295A" w:rsidRPr="0088606E" w14:paraId="71464566" w14:textId="77777777" w:rsidTr="00AE42D3">
        <w:tc>
          <w:tcPr>
            <w:tcW w:w="773" w:type="dxa"/>
            <w:shd w:val="clear" w:color="auto" w:fill="DEEAF6" w:themeFill="accent5" w:themeFillTint="33"/>
          </w:tcPr>
          <w:p w14:paraId="051B3CC6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979" w:type="dxa"/>
            <w:gridSpan w:val="3"/>
            <w:shd w:val="clear" w:color="auto" w:fill="DEEAF6" w:themeFill="accent5" w:themeFillTint="33"/>
          </w:tcPr>
          <w:p w14:paraId="00F73D51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8D0">
              <w:rPr>
                <w:rFonts w:ascii="Arial" w:hAnsi="Arial" w:cs="Arial"/>
                <w:sz w:val="20"/>
                <w:szCs w:val="20"/>
              </w:rPr>
              <w:t>Укажите, какие из нижеперечисленных работ уже выполнены в Организации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27F8078C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Если ранее делалась подобный проект </w:t>
            </w:r>
          </w:p>
        </w:tc>
      </w:tr>
      <w:tr w:rsidR="0088295A" w:rsidRPr="0088606E" w14:paraId="62A7A0BE" w14:textId="77777777" w:rsidTr="00AE42D3">
        <w:tc>
          <w:tcPr>
            <w:tcW w:w="773" w:type="dxa"/>
            <w:shd w:val="clear" w:color="auto" w:fill="DEEAF6" w:themeFill="accent5" w:themeFillTint="33"/>
          </w:tcPr>
          <w:p w14:paraId="2FE14098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6.1.1</w:t>
            </w:r>
          </w:p>
        </w:tc>
        <w:tc>
          <w:tcPr>
            <w:tcW w:w="3333" w:type="dxa"/>
            <w:gridSpan w:val="2"/>
            <w:shd w:val="clear" w:color="auto" w:fill="DEEAF6" w:themeFill="accent5" w:themeFillTint="33"/>
          </w:tcPr>
          <w:p w14:paraId="6F77E40D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8D0">
              <w:rPr>
                <w:rFonts w:ascii="Arial" w:hAnsi="Arial" w:cs="Arial"/>
                <w:sz w:val="20"/>
                <w:szCs w:val="20"/>
              </w:rPr>
              <w:t>Назначены лица, ответственные за организацию обработки персональных данных</w:t>
            </w:r>
          </w:p>
        </w:tc>
        <w:tc>
          <w:tcPr>
            <w:tcW w:w="1646" w:type="dxa"/>
            <w:shd w:val="clear" w:color="auto" w:fill="auto"/>
          </w:tcPr>
          <w:p w14:paraId="6574C8F2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4C4DE06D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Да\нет </w:t>
            </w:r>
          </w:p>
        </w:tc>
      </w:tr>
      <w:tr w:rsidR="0088295A" w:rsidRPr="0088606E" w14:paraId="02385F16" w14:textId="77777777" w:rsidTr="00AE42D3">
        <w:tc>
          <w:tcPr>
            <w:tcW w:w="773" w:type="dxa"/>
            <w:shd w:val="clear" w:color="auto" w:fill="DEEAF6" w:themeFill="accent5" w:themeFillTint="33"/>
          </w:tcPr>
          <w:p w14:paraId="53CE8F7C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</w:t>
            </w:r>
          </w:p>
        </w:tc>
        <w:tc>
          <w:tcPr>
            <w:tcW w:w="3333" w:type="dxa"/>
            <w:gridSpan w:val="2"/>
            <w:shd w:val="clear" w:color="auto" w:fill="DEEAF6" w:themeFill="accent5" w:themeFillTint="33"/>
          </w:tcPr>
          <w:p w14:paraId="3663688E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8D0">
              <w:rPr>
                <w:rFonts w:ascii="Arial" w:hAnsi="Arial" w:cs="Arial"/>
                <w:sz w:val="20"/>
                <w:szCs w:val="20"/>
              </w:rPr>
              <w:t>Назначены лица, ответственные за обеспечение безопасности персональных данных</w:t>
            </w:r>
          </w:p>
        </w:tc>
        <w:tc>
          <w:tcPr>
            <w:tcW w:w="1646" w:type="dxa"/>
            <w:shd w:val="clear" w:color="auto" w:fill="auto"/>
          </w:tcPr>
          <w:p w14:paraId="1EAEE7A1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36F8CF60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Да\нет </w:t>
            </w:r>
          </w:p>
        </w:tc>
      </w:tr>
      <w:tr w:rsidR="0088295A" w:rsidRPr="0088606E" w14:paraId="38CABCA1" w14:textId="77777777" w:rsidTr="00AE42D3">
        <w:tc>
          <w:tcPr>
            <w:tcW w:w="773" w:type="dxa"/>
            <w:shd w:val="clear" w:color="auto" w:fill="DEEAF6" w:themeFill="accent5" w:themeFillTint="33"/>
          </w:tcPr>
          <w:p w14:paraId="47A46DDD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6.1.3</w:t>
            </w:r>
          </w:p>
        </w:tc>
        <w:tc>
          <w:tcPr>
            <w:tcW w:w="3333" w:type="dxa"/>
            <w:gridSpan w:val="2"/>
            <w:shd w:val="clear" w:color="auto" w:fill="DEEAF6" w:themeFill="accent5" w:themeFillTint="33"/>
          </w:tcPr>
          <w:p w14:paraId="0A178AD6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8D0">
              <w:rPr>
                <w:rFonts w:ascii="Arial" w:hAnsi="Arial" w:cs="Arial"/>
                <w:sz w:val="20"/>
                <w:szCs w:val="20"/>
              </w:rPr>
              <w:t>Определен перечень обрабатываемых персональных данных</w:t>
            </w:r>
          </w:p>
        </w:tc>
        <w:tc>
          <w:tcPr>
            <w:tcW w:w="1646" w:type="dxa"/>
            <w:shd w:val="clear" w:color="auto" w:fill="auto"/>
          </w:tcPr>
          <w:p w14:paraId="4435EC2A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63B1D87A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Да\нет </w:t>
            </w:r>
          </w:p>
        </w:tc>
      </w:tr>
      <w:tr w:rsidR="0088295A" w:rsidRPr="0088606E" w14:paraId="02C101EE" w14:textId="77777777" w:rsidTr="00AE42D3">
        <w:tc>
          <w:tcPr>
            <w:tcW w:w="773" w:type="dxa"/>
            <w:shd w:val="clear" w:color="auto" w:fill="DEEAF6" w:themeFill="accent5" w:themeFillTint="33"/>
          </w:tcPr>
          <w:p w14:paraId="54B32D13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6.1.4</w:t>
            </w:r>
          </w:p>
        </w:tc>
        <w:tc>
          <w:tcPr>
            <w:tcW w:w="3333" w:type="dxa"/>
            <w:gridSpan w:val="2"/>
            <w:shd w:val="clear" w:color="auto" w:fill="DEEAF6" w:themeFill="accent5" w:themeFillTint="33"/>
          </w:tcPr>
          <w:p w14:paraId="78D521C4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8D0">
              <w:rPr>
                <w:rFonts w:ascii="Arial" w:hAnsi="Arial" w:cs="Arial"/>
                <w:sz w:val="20"/>
                <w:szCs w:val="20"/>
              </w:rPr>
              <w:t>Определен перечень подразделений и лиц, допущенных к работе с персональными данными</w:t>
            </w:r>
          </w:p>
        </w:tc>
        <w:tc>
          <w:tcPr>
            <w:tcW w:w="1646" w:type="dxa"/>
            <w:shd w:val="clear" w:color="auto" w:fill="auto"/>
          </w:tcPr>
          <w:p w14:paraId="237D63AD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1C65A6E9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Да\нет </w:t>
            </w:r>
          </w:p>
        </w:tc>
      </w:tr>
      <w:tr w:rsidR="0088295A" w:rsidRPr="0088606E" w14:paraId="7E1E5BFC" w14:textId="77777777" w:rsidTr="00AE42D3">
        <w:tc>
          <w:tcPr>
            <w:tcW w:w="773" w:type="dxa"/>
            <w:shd w:val="clear" w:color="auto" w:fill="DEEAF6" w:themeFill="accent5" w:themeFillTint="33"/>
          </w:tcPr>
          <w:p w14:paraId="4173AD4D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6.1.5</w:t>
            </w:r>
          </w:p>
        </w:tc>
        <w:tc>
          <w:tcPr>
            <w:tcW w:w="3333" w:type="dxa"/>
            <w:gridSpan w:val="2"/>
            <w:shd w:val="clear" w:color="auto" w:fill="DEEAF6" w:themeFill="accent5" w:themeFillTint="33"/>
          </w:tcPr>
          <w:p w14:paraId="0DCC3267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8D0">
              <w:rPr>
                <w:rFonts w:ascii="Arial" w:hAnsi="Arial" w:cs="Arial"/>
                <w:sz w:val="20"/>
                <w:szCs w:val="20"/>
              </w:rPr>
              <w:t>Выделены информационные системы персональных данных</w:t>
            </w:r>
          </w:p>
        </w:tc>
        <w:tc>
          <w:tcPr>
            <w:tcW w:w="1646" w:type="dxa"/>
            <w:shd w:val="clear" w:color="auto" w:fill="auto"/>
          </w:tcPr>
          <w:p w14:paraId="6DB65236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067CD5AF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Да\нет </w:t>
            </w:r>
          </w:p>
        </w:tc>
      </w:tr>
      <w:tr w:rsidR="0088295A" w:rsidRPr="0088606E" w14:paraId="4324C987" w14:textId="77777777" w:rsidTr="00AE42D3">
        <w:tc>
          <w:tcPr>
            <w:tcW w:w="773" w:type="dxa"/>
            <w:shd w:val="clear" w:color="auto" w:fill="DEEAF6" w:themeFill="accent5" w:themeFillTint="33"/>
          </w:tcPr>
          <w:p w14:paraId="6DBBC256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6.1.6</w:t>
            </w:r>
          </w:p>
        </w:tc>
        <w:tc>
          <w:tcPr>
            <w:tcW w:w="3333" w:type="dxa"/>
            <w:gridSpan w:val="2"/>
            <w:shd w:val="clear" w:color="auto" w:fill="DEEAF6" w:themeFill="accent5" w:themeFillTint="33"/>
          </w:tcPr>
          <w:p w14:paraId="571B5DBE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8D0">
              <w:rPr>
                <w:rFonts w:ascii="Arial" w:hAnsi="Arial" w:cs="Arial"/>
                <w:sz w:val="20"/>
                <w:szCs w:val="20"/>
              </w:rPr>
              <w:t>Проведена оценка вреда, который может быть причинен субъектам в случае нарушения безопасности их персональных данных</w:t>
            </w:r>
          </w:p>
        </w:tc>
        <w:tc>
          <w:tcPr>
            <w:tcW w:w="1646" w:type="dxa"/>
            <w:shd w:val="clear" w:color="auto" w:fill="auto"/>
          </w:tcPr>
          <w:p w14:paraId="4FE82FA5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19789CD1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Да\нет </w:t>
            </w:r>
          </w:p>
        </w:tc>
      </w:tr>
      <w:tr w:rsidR="0088295A" w:rsidRPr="0088606E" w14:paraId="32846721" w14:textId="77777777" w:rsidTr="00AE42D3">
        <w:tc>
          <w:tcPr>
            <w:tcW w:w="773" w:type="dxa"/>
            <w:shd w:val="clear" w:color="auto" w:fill="DEEAF6" w:themeFill="accent5" w:themeFillTint="33"/>
          </w:tcPr>
          <w:p w14:paraId="75542472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6.1.7</w:t>
            </w:r>
          </w:p>
        </w:tc>
        <w:tc>
          <w:tcPr>
            <w:tcW w:w="3333" w:type="dxa"/>
            <w:gridSpan w:val="2"/>
            <w:shd w:val="clear" w:color="auto" w:fill="DEEAF6" w:themeFill="accent5" w:themeFillTint="33"/>
          </w:tcPr>
          <w:p w14:paraId="3807128A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8D0">
              <w:rPr>
                <w:rFonts w:ascii="Arial" w:hAnsi="Arial" w:cs="Arial"/>
                <w:sz w:val="20"/>
                <w:szCs w:val="20"/>
              </w:rPr>
              <w:t>Разработана модель угроз безопасности персональных данных для каждой информационной системы</w:t>
            </w:r>
          </w:p>
        </w:tc>
        <w:tc>
          <w:tcPr>
            <w:tcW w:w="1646" w:type="dxa"/>
            <w:shd w:val="clear" w:color="auto" w:fill="auto"/>
          </w:tcPr>
          <w:p w14:paraId="025F0BFB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135B597A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Да\нет </w:t>
            </w:r>
          </w:p>
        </w:tc>
      </w:tr>
      <w:tr w:rsidR="0088295A" w:rsidRPr="0088606E" w14:paraId="3DC4BA44" w14:textId="77777777" w:rsidTr="00AE42D3">
        <w:tc>
          <w:tcPr>
            <w:tcW w:w="773" w:type="dxa"/>
            <w:shd w:val="clear" w:color="auto" w:fill="DEEAF6" w:themeFill="accent5" w:themeFillTint="33"/>
          </w:tcPr>
          <w:p w14:paraId="1C75243F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6.1.8</w:t>
            </w:r>
          </w:p>
        </w:tc>
        <w:tc>
          <w:tcPr>
            <w:tcW w:w="3333" w:type="dxa"/>
            <w:gridSpan w:val="2"/>
            <w:shd w:val="clear" w:color="auto" w:fill="DEEAF6" w:themeFill="accent5" w:themeFillTint="33"/>
          </w:tcPr>
          <w:p w14:paraId="54FC54C2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8D0">
              <w:rPr>
                <w:rFonts w:ascii="Arial" w:hAnsi="Arial" w:cs="Arial"/>
                <w:sz w:val="20"/>
                <w:szCs w:val="20"/>
              </w:rPr>
              <w:t xml:space="preserve">Определены уровни защищенности </w:t>
            </w:r>
            <w:r>
              <w:rPr>
                <w:rFonts w:ascii="Arial" w:hAnsi="Arial" w:cs="Arial"/>
                <w:sz w:val="20"/>
                <w:szCs w:val="20"/>
              </w:rPr>
              <w:t>для каждой из</w:t>
            </w:r>
            <w:r w:rsidRPr="007B28D0">
              <w:rPr>
                <w:rFonts w:ascii="Arial" w:hAnsi="Arial" w:cs="Arial"/>
                <w:sz w:val="20"/>
                <w:szCs w:val="20"/>
              </w:rPr>
              <w:t xml:space="preserve"> информационных систем персональных данных</w:t>
            </w:r>
          </w:p>
        </w:tc>
        <w:tc>
          <w:tcPr>
            <w:tcW w:w="1646" w:type="dxa"/>
            <w:shd w:val="clear" w:color="auto" w:fill="auto"/>
          </w:tcPr>
          <w:p w14:paraId="6F4C8871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661B3B74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Да\нет</w:t>
            </w:r>
          </w:p>
        </w:tc>
      </w:tr>
      <w:tr w:rsidR="0088295A" w:rsidRPr="0088606E" w14:paraId="1D15E44B" w14:textId="77777777" w:rsidTr="00AE42D3">
        <w:tc>
          <w:tcPr>
            <w:tcW w:w="773" w:type="dxa"/>
            <w:shd w:val="clear" w:color="auto" w:fill="DEEAF6" w:themeFill="accent5" w:themeFillTint="33"/>
          </w:tcPr>
          <w:p w14:paraId="3F2A9679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6.1.9</w:t>
            </w:r>
          </w:p>
        </w:tc>
        <w:tc>
          <w:tcPr>
            <w:tcW w:w="3333" w:type="dxa"/>
            <w:gridSpan w:val="2"/>
            <w:shd w:val="clear" w:color="auto" w:fill="DEEAF6" w:themeFill="accent5" w:themeFillTint="33"/>
          </w:tcPr>
          <w:p w14:paraId="5FDB7CA4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8D0">
              <w:rPr>
                <w:rFonts w:ascii="Arial" w:hAnsi="Arial" w:cs="Arial"/>
                <w:sz w:val="20"/>
                <w:szCs w:val="20"/>
              </w:rPr>
              <w:t xml:space="preserve">Направлено уведомление об обработке персональных данных в </w:t>
            </w:r>
            <w:proofErr w:type="spellStart"/>
            <w:r w:rsidRPr="007B28D0">
              <w:rPr>
                <w:rFonts w:ascii="Arial" w:hAnsi="Arial" w:cs="Arial"/>
                <w:sz w:val="20"/>
                <w:szCs w:val="20"/>
              </w:rPr>
              <w:t>Роскомнадзор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24993DF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5BBA81E4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Да\нет</w:t>
            </w:r>
          </w:p>
        </w:tc>
      </w:tr>
      <w:tr w:rsidR="0088295A" w:rsidRPr="0088606E" w14:paraId="70B54A35" w14:textId="77777777" w:rsidTr="00AE42D3">
        <w:tc>
          <w:tcPr>
            <w:tcW w:w="773" w:type="dxa"/>
            <w:shd w:val="clear" w:color="auto" w:fill="DEEAF6" w:themeFill="accent5" w:themeFillTint="33"/>
          </w:tcPr>
          <w:p w14:paraId="6BE3E144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6.1.10</w:t>
            </w:r>
          </w:p>
        </w:tc>
        <w:tc>
          <w:tcPr>
            <w:tcW w:w="3333" w:type="dxa"/>
            <w:gridSpan w:val="2"/>
            <w:shd w:val="clear" w:color="auto" w:fill="DEEAF6" w:themeFill="accent5" w:themeFillTint="33"/>
          </w:tcPr>
          <w:p w14:paraId="2045ED9C" w14:textId="77777777" w:rsidR="0088295A" w:rsidRPr="00134C77" w:rsidRDefault="0088295A" w:rsidP="00AE42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8D0">
              <w:rPr>
                <w:rFonts w:ascii="Arial" w:hAnsi="Arial" w:cs="Arial"/>
                <w:sz w:val="20"/>
                <w:szCs w:val="20"/>
              </w:rPr>
              <w:t>Проведено обучение лиц, осуществляющих обработку персональных данных</w:t>
            </w:r>
          </w:p>
        </w:tc>
        <w:tc>
          <w:tcPr>
            <w:tcW w:w="1646" w:type="dxa"/>
            <w:shd w:val="clear" w:color="auto" w:fill="auto"/>
          </w:tcPr>
          <w:p w14:paraId="35B92F8C" w14:textId="77777777" w:rsidR="0088295A" w:rsidRPr="0088606E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1C61D857" w14:textId="77777777" w:rsidR="0088295A" w:rsidRPr="005D2708" w:rsidRDefault="0088295A" w:rsidP="00AE42D3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Да\нет</w:t>
            </w:r>
          </w:p>
        </w:tc>
      </w:tr>
    </w:tbl>
    <w:p w14:paraId="7FF6AAD7" w14:textId="77777777" w:rsidR="0088295A" w:rsidRDefault="0088295A" w:rsidP="0008356D">
      <w:pPr>
        <w:spacing w:after="0" w:line="240" w:lineRule="auto"/>
      </w:pPr>
    </w:p>
    <w:sectPr w:rsidR="00882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FA63" w14:textId="77777777" w:rsidR="00842E0C" w:rsidRDefault="00842E0C" w:rsidP="0088295A">
      <w:pPr>
        <w:spacing w:after="0" w:line="240" w:lineRule="auto"/>
      </w:pPr>
      <w:r>
        <w:separator/>
      </w:r>
    </w:p>
  </w:endnote>
  <w:endnote w:type="continuationSeparator" w:id="0">
    <w:p w14:paraId="6BB97DEE" w14:textId="77777777" w:rsidR="00842E0C" w:rsidRDefault="00842E0C" w:rsidP="0088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9B5A" w14:textId="77777777" w:rsidR="00AA4E17" w:rsidRDefault="00AA4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4F" w14:textId="79FF0CB5" w:rsidR="00AA4E17" w:rsidRPr="00AA4E17" w:rsidRDefault="00AA4E17">
    <w:pPr>
      <w:pStyle w:val="Footer"/>
      <w:jc w:val="center"/>
      <w:rPr>
        <w:color w:val="000000" w:themeColor="text1"/>
      </w:rPr>
    </w:pPr>
    <w:r w:rsidRPr="00AA4E17">
      <w:rPr>
        <w:color w:val="000000" w:themeColor="text1"/>
      </w:rPr>
      <w:t xml:space="preserve">Стр. </w:t>
    </w:r>
    <w:r w:rsidRPr="00AA4E17">
      <w:rPr>
        <w:color w:val="000000" w:themeColor="text1"/>
      </w:rPr>
      <w:fldChar w:fldCharType="begin"/>
    </w:r>
    <w:r w:rsidRPr="00AA4E17">
      <w:rPr>
        <w:color w:val="000000" w:themeColor="text1"/>
      </w:rPr>
      <w:instrText xml:space="preserve"> PAGE  \* Arabic  \* MERGEFORMAT </w:instrText>
    </w:r>
    <w:r w:rsidRPr="00AA4E17">
      <w:rPr>
        <w:color w:val="000000" w:themeColor="text1"/>
      </w:rPr>
      <w:fldChar w:fldCharType="separate"/>
    </w:r>
    <w:r w:rsidRPr="00AA4E17">
      <w:rPr>
        <w:noProof/>
        <w:color w:val="000000" w:themeColor="text1"/>
      </w:rPr>
      <w:t>2</w:t>
    </w:r>
    <w:r w:rsidRPr="00AA4E17">
      <w:rPr>
        <w:color w:val="000000" w:themeColor="text1"/>
      </w:rPr>
      <w:fldChar w:fldCharType="end"/>
    </w:r>
    <w:r w:rsidRPr="00AA4E17">
      <w:rPr>
        <w:color w:val="000000" w:themeColor="text1"/>
      </w:rPr>
      <w:t xml:space="preserve"> из </w:t>
    </w:r>
    <w:r w:rsidRPr="00AA4E17">
      <w:rPr>
        <w:color w:val="000000" w:themeColor="text1"/>
      </w:rPr>
      <w:fldChar w:fldCharType="begin"/>
    </w:r>
    <w:r w:rsidRPr="00AA4E17">
      <w:rPr>
        <w:color w:val="000000" w:themeColor="text1"/>
      </w:rPr>
      <w:instrText xml:space="preserve"> NUMPAGES  \* Arabic  \* MERGEFORMAT </w:instrText>
    </w:r>
    <w:r w:rsidRPr="00AA4E17">
      <w:rPr>
        <w:color w:val="000000" w:themeColor="text1"/>
      </w:rPr>
      <w:fldChar w:fldCharType="separate"/>
    </w:r>
    <w:r w:rsidRPr="00AA4E17">
      <w:rPr>
        <w:noProof/>
        <w:color w:val="000000" w:themeColor="text1"/>
      </w:rPr>
      <w:t>2</w:t>
    </w:r>
    <w:r w:rsidRPr="00AA4E17">
      <w:rPr>
        <w:color w:val="000000" w:themeColor="text1"/>
      </w:rPr>
      <w:fldChar w:fldCharType="end"/>
    </w:r>
  </w:p>
  <w:p w14:paraId="20ED05EF" w14:textId="77777777" w:rsidR="00AA4E17" w:rsidRDefault="00AA4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97DF" w14:textId="77777777" w:rsidR="00AA4E17" w:rsidRDefault="00AA4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ECE2" w14:textId="77777777" w:rsidR="00842E0C" w:rsidRDefault="00842E0C" w:rsidP="0088295A">
      <w:pPr>
        <w:spacing w:after="0" w:line="240" w:lineRule="auto"/>
      </w:pPr>
      <w:r>
        <w:separator/>
      </w:r>
    </w:p>
  </w:footnote>
  <w:footnote w:type="continuationSeparator" w:id="0">
    <w:p w14:paraId="0A01FFDA" w14:textId="77777777" w:rsidR="00842E0C" w:rsidRDefault="00842E0C" w:rsidP="0088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C5CD" w14:textId="77777777" w:rsidR="00AA4E17" w:rsidRDefault="00AA4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25A8" w14:textId="1879F008" w:rsidR="0088295A" w:rsidRPr="00AA4E17" w:rsidRDefault="0088295A" w:rsidP="00AA4E17">
    <w:pPr>
      <w:pStyle w:val="Header"/>
      <w:tabs>
        <w:tab w:val="clear" w:pos="4513"/>
        <w:tab w:val="clear" w:pos="9026"/>
        <w:tab w:val="center" w:pos="7938"/>
        <w:tab w:val="right" w:pos="8789"/>
      </w:tabs>
      <w:jc w:val="right"/>
      <w:rPr>
        <w:sz w:val="24"/>
        <w:szCs w:val="24"/>
      </w:rPr>
    </w:pPr>
    <w:r w:rsidRPr="00AA4E17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9C282F3" wp14:editId="347F9158">
          <wp:simplePos x="0" y="0"/>
          <wp:positionH relativeFrom="margin">
            <wp:posOffset>0</wp:posOffset>
          </wp:positionH>
          <wp:positionV relativeFrom="margin">
            <wp:posOffset>-588645</wp:posOffset>
          </wp:positionV>
          <wp:extent cx="1219200" cy="415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5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4E17">
      <w:rPr>
        <w:b/>
        <w:bCs/>
        <w:sz w:val="24"/>
        <w:szCs w:val="24"/>
      </w:rPr>
      <w:t xml:space="preserve"> 152-ФЗ</w:t>
    </w:r>
    <w:r w:rsidR="00AA4E17" w:rsidRPr="00AA4E17">
      <w:rPr>
        <w:b/>
        <w:bCs/>
        <w:sz w:val="24"/>
        <w:szCs w:val="24"/>
      </w:rPr>
      <w:br/>
    </w:r>
    <w:r w:rsidR="00AA4E17" w:rsidRPr="00AA4E17">
      <w:rPr>
        <w:b/>
        <w:sz w:val="24"/>
        <w:szCs w:val="24"/>
      </w:rPr>
      <w:t>Опросный лист для бюджетной оценки стоимости работ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6201" w14:textId="77777777" w:rsidR="00AA4E17" w:rsidRDefault="00AA4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6D"/>
    <w:rsid w:val="00011988"/>
    <w:rsid w:val="00055C69"/>
    <w:rsid w:val="0008356D"/>
    <w:rsid w:val="0012698C"/>
    <w:rsid w:val="00134C77"/>
    <w:rsid w:val="001D7103"/>
    <w:rsid w:val="002B4474"/>
    <w:rsid w:val="002E1D35"/>
    <w:rsid w:val="00311BAA"/>
    <w:rsid w:val="003252C4"/>
    <w:rsid w:val="00390645"/>
    <w:rsid w:val="00484776"/>
    <w:rsid w:val="005C6F6D"/>
    <w:rsid w:val="005D2708"/>
    <w:rsid w:val="006B5A96"/>
    <w:rsid w:val="007B28D0"/>
    <w:rsid w:val="00842E0C"/>
    <w:rsid w:val="0088295A"/>
    <w:rsid w:val="008B3109"/>
    <w:rsid w:val="00AA4E17"/>
    <w:rsid w:val="00B215BF"/>
    <w:rsid w:val="00B34AAF"/>
    <w:rsid w:val="00B34B87"/>
    <w:rsid w:val="00B542D9"/>
    <w:rsid w:val="00C12A48"/>
    <w:rsid w:val="00D91C7E"/>
    <w:rsid w:val="00E400BD"/>
    <w:rsid w:val="00E7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29FE35"/>
  <w15:chartTrackingRefBased/>
  <w15:docId w15:val="{43441152-8F2D-E349-AAD2-30C17983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56D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5A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8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95A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Nikiforov</dc:creator>
  <cp:keywords/>
  <dc:description/>
  <cp:lastModifiedBy>Microsoft Office User</cp:lastModifiedBy>
  <cp:revision>26</cp:revision>
  <dcterms:created xsi:type="dcterms:W3CDTF">2021-04-25T20:45:00Z</dcterms:created>
  <dcterms:modified xsi:type="dcterms:W3CDTF">2021-10-12T12:59:00Z</dcterms:modified>
</cp:coreProperties>
</file>